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F055" w14:textId="2F3BC9F6" w:rsidR="00070142" w:rsidRPr="00070142" w:rsidRDefault="00070142" w:rsidP="00070142">
      <w:pPr>
        <w:pStyle w:val="Akapitzlist"/>
        <w:numPr>
          <w:ilvl w:val="0"/>
          <w:numId w:val="1"/>
        </w:numPr>
        <w:rPr>
          <w:b/>
          <w:bCs/>
        </w:rPr>
      </w:pPr>
      <w:r w:rsidRPr="00070142">
        <w:rPr>
          <w:b/>
          <w:bCs/>
        </w:rPr>
        <w:t>Jak mogę samodzielnie sprawdzić, czy mam rozejście kresy białej i kiedy najlepiej to ocenić?</w:t>
      </w:r>
    </w:p>
    <w:p w14:paraId="4CA69F58" w14:textId="23928409" w:rsidR="00070142" w:rsidRPr="00070142" w:rsidRDefault="00070142" w:rsidP="00070142">
      <w:r>
        <w:t>Możesz to ocenić w pozycji leżenia na plecach – spróbuj podnieść głowę i zaobserwować czy na przedniej ścianie brzucha nie tworzy się „stożek”. Możesz sprawdzić to również przy podnoszeniu nóg do góry. Natomiast w pozycji leżenia na plecach, ale przy opuszczonej i rozluźnionej głowie – spróbuj odnaleźć kresę i sprawdzić czy Twoje palce nie zapadają się w głąb brzucha bądź na dużą szerokość.</w:t>
      </w:r>
      <w:r w:rsidRPr="00070142">
        <w:t xml:space="preserve"> </w:t>
      </w:r>
      <w:r w:rsidRPr="00070142">
        <w:t xml:space="preserve">Jeżeli wyczuwasz przerwę, w którą wchodzą 2–3 palce lub więcej, może to wskazywać na rozejście. Najlepiej oceniać to </w:t>
      </w:r>
      <w:r>
        <w:t>po połogu, aby tkanki mogły się zregenerować.</w:t>
      </w:r>
    </w:p>
    <w:p w14:paraId="166AD721" w14:textId="77777777" w:rsidR="00070142" w:rsidRPr="00070142" w:rsidRDefault="00070142" w:rsidP="00070142">
      <w:pPr>
        <w:rPr>
          <w:b/>
          <w:bCs/>
        </w:rPr>
      </w:pPr>
      <w:r w:rsidRPr="00070142">
        <w:rPr>
          <w:b/>
          <w:bCs/>
        </w:rPr>
        <w:t>2. Jakie ćwiczenia są bezpieczne w ciąży i po porodzie, żeby wspierać mięśnie brzucha i nie</w:t>
      </w:r>
    </w:p>
    <w:p w14:paraId="1BCBD632" w14:textId="77777777" w:rsidR="00070142" w:rsidRDefault="00070142" w:rsidP="00070142">
      <w:pPr>
        <w:rPr>
          <w:b/>
          <w:bCs/>
        </w:rPr>
      </w:pPr>
      <w:r w:rsidRPr="00070142">
        <w:rPr>
          <w:b/>
          <w:bCs/>
        </w:rPr>
        <w:t>pogłębiać rozejścia?</w:t>
      </w:r>
    </w:p>
    <w:p w14:paraId="1CBFB795" w14:textId="57EF78BC" w:rsidR="00070142" w:rsidRPr="00070142" w:rsidRDefault="00070142" w:rsidP="00070142">
      <w:r>
        <w:t>Wszystkie, w których będziesz aktywować mięsień poprzeczny i nie przeciążać wyłącznie mięśnia prostego brzucha. Super sprawdzi się trening dna miednicy oraz wszelkiego rodzaju ćwiczenia w podporze, klęku, pozycjach odwróconych. Warto również włączyć ruchy rotacyjne tułowia oraz uwzględnić w treningu całą taśmę boczną.</w:t>
      </w:r>
    </w:p>
    <w:p w14:paraId="75E50165" w14:textId="77777777" w:rsidR="00070142" w:rsidRPr="00070142" w:rsidRDefault="00070142" w:rsidP="00070142">
      <w:pPr>
        <w:rPr>
          <w:b/>
          <w:bCs/>
        </w:rPr>
      </w:pPr>
      <w:r w:rsidRPr="00070142">
        <w:rPr>
          <w:b/>
          <w:bCs/>
        </w:rPr>
        <w:t>3. Jakie aktywności fizyczne powinnam ograniczyć lub zmodyfikować, aby nie zaszkodzić kresie</w:t>
      </w:r>
    </w:p>
    <w:p w14:paraId="6D737999" w14:textId="77777777" w:rsidR="00070142" w:rsidRDefault="00070142" w:rsidP="00070142">
      <w:pPr>
        <w:rPr>
          <w:b/>
          <w:bCs/>
        </w:rPr>
      </w:pPr>
      <w:r w:rsidRPr="00070142">
        <w:rPr>
          <w:b/>
          <w:bCs/>
        </w:rPr>
        <w:t>białej?</w:t>
      </w:r>
    </w:p>
    <w:p w14:paraId="72238C39" w14:textId="677C6056" w:rsidR="00070142" w:rsidRPr="00070142" w:rsidRDefault="00070142" w:rsidP="00070142">
      <w:r>
        <w:t xml:space="preserve">Ograniczyć ćwiczenia gdzie główną pracę przejmuje mięsień prosty brzucha (brzuszki i inne ćwiczenia w zgięciu tułowia) na rzecz ćwiczeń aktywujący cały </w:t>
      </w:r>
      <w:proofErr w:type="spellStart"/>
      <w:r>
        <w:t>core</w:t>
      </w:r>
      <w:proofErr w:type="spellEnd"/>
      <w:r>
        <w:t xml:space="preserve"> do pracy – czyli również mięsień poprzeczny, dno miednicy, przepona oddechowa, prostowniki grzbietu. </w:t>
      </w:r>
    </w:p>
    <w:p w14:paraId="020CD0CE" w14:textId="35E45281" w:rsidR="00070142" w:rsidRDefault="00070142" w:rsidP="00070142">
      <w:pPr>
        <w:rPr>
          <w:b/>
          <w:bCs/>
        </w:rPr>
      </w:pPr>
      <w:r w:rsidRPr="00070142">
        <w:rPr>
          <w:b/>
          <w:bCs/>
        </w:rPr>
        <w:t>4. Po czym poznam, że potrzebuję indywidualnej terapii albo dodatkowej diagnostyki?</w:t>
      </w:r>
    </w:p>
    <w:p w14:paraId="49169E9C" w14:textId="68DCAB4C" w:rsidR="00070142" w:rsidRPr="00070142" w:rsidRDefault="00070142" w:rsidP="00070142">
      <w:r>
        <w:t>Uważam, że warto zawsze skorzystać z pomocy fizjoterapeuty, który pokaże w jaki sposób prawidłowo napinać mięśnie dna miednicy i poprzeczny brzucha oraz wskaże ćwiczenia najlepsze dla danej osoby.</w:t>
      </w:r>
    </w:p>
    <w:p w14:paraId="40B329CE" w14:textId="77777777" w:rsidR="00070142" w:rsidRPr="00070142" w:rsidRDefault="00070142" w:rsidP="00070142">
      <w:pPr>
        <w:rPr>
          <w:b/>
          <w:bCs/>
        </w:rPr>
      </w:pPr>
      <w:r w:rsidRPr="00070142">
        <w:rPr>
          <w:b/>
          <w:bCs/>
        </w:rPr>
        <w:t>5. Ile czasu zwykle zajmuje powrót kresy do prawidłowego stanu i co mogę zrobić, aby</w:t>
      </w:r>
    </w:p>
    <w:p w14:paraId="34579BCE" w14:textId="77777777" w:rsidR="00070142" w:rsidRDefault="00070142" w:rsidP="00070142">
      <w:pPr>
        <w:rPr>
          <w:b/>
          <w:bCs/>
        </w:rPr>
      </w:pPr>
      <w:r w:rsidRPr="00070142">
        <w:rPr>
          <w:b/>
          <w:bCs/>
        </w:rPr>
        <w:t>wspomóc ten proces?</w:t>
      </w:r>
    </w:p>
    <w:p w14:paraId="650D64D0" w14:textId="0F36AE4B" w:rsidR="00070142" w:rsidRPr="00070142" w:rsidRDefault="00070142" w:rsidP="00070142">
      <w:r>
        <w:t>U każdego będzie do indywidualne, natomiast wspomóc proces możemy odpowiednim treningiem, ale przede wszystkim profilaktyką! Czyli najlepiej już w ciąży ćwiczyć oraz</w:t>
      </w:r>
      <w:r w:rsidR="00473D96">
        <w:t xml:space="preserve"> starać się jak najmniej obciążać kresę – wstawać przez bok, unikać dużego parcia na toalecie.</w:t>
      </w:r>
    </w:p>
    <w:p w14:paraId="6646A110" w14:textId="200101C2" w:rsidR="00B72507" w:rsidRDefault="00070142" w:rsidP="00070142">
      <w:pPr>
        <w:rPr>
          <w:b/>
          <w:bCs/>
        </w:rPr>
      </w:pPr>
      <w:r w:rsidRPr="00070142">
        <w:rPr>
          <w:b/>
          <w:bCs/>
        </w:rPr>
        <w:t xml:space="preserve">6. Ile czasu po porodzie najlepiej udać się na kontrolę do fizjoterapeutki </w:t>
      </w:r>
      <w:proofErr w:type="spellStart"/>
      <w:r w:rsidRPr="00070142">
        <w:rPr>
          <w:b/>
          <w:bCs/>
        </w:rPr>
        <w:t>uroginekologicznej</w:t>
      </w:r>
      <w:proofErr w:type="spellEnd"/>
      <w:r w:rsidRPr="00070142">
        <w:rPr>
          <w:b/>
          <w:bCs/>
        </w:rPr>
        <w:t>?</w:t>
      </w:r>
    </w:p>
    <w:p w14:paraId="6A01EDC8" w14:textId="3D2B32BE" w:rsidR="00473D96" w:rsidRPr="00473D96" w:rsidRDefault="00473D96" w:rsidP="00070142">
      <w:r>
        <w:t>Po skończonym połogu jeśli nie ma żadnych dolegliwości. Jeśli natomiast coś cię niepokoi, chcesz skonsultować pewne objawy lub odczuwasz np. ból pleców – oczywiście można przyjść dużo szybciej.</w:t>
      </w:r>
    </w:p>
    <w:sectPr w:rsidR="00473D96" w:rsidRPr="00473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758A"/>
    <w:multiLevelType w:val="hybridMultilevel"/>
    <w:tmpl w:val="3BE29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5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42"/>
    <w:rsid w:val="00070142"/>
    <w:rsid w:val="001E139B"/>
    <w:rsid w:val="00201103"/>
    <w:rsid w:val="00224BC5"/>
    <w:rsid w:val="00473D96"/>
    <w:rsid w:val="00657C66"/>
    <w:rsid w:val="00833ED2"/>
    <w:rsid w:val="00B72507"/>
    <w:rsid w:val="00B92850"/>
    <w:rsid w:val="00D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1C65"/>
  <w15:chartTrackingRefBased/>
  <w15:docId w15:val="{4D22EEC2-A4B0-4A1B-8AD7-ADA6B7C5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0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0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01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0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01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0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0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0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0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0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0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01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01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01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01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01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01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01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0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0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0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0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0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01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01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01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0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01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0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[S] Wojtczak Agata</dc:creator>
  <cp:keywords/>
  <dc:description/>
  <cp:lastModifiedBy>[S] Wojtczak Agata</cp:lastModifiedBy>
  <cp:revision>1</cp:revision>
  <dcterms:created xsi:type="dcterms:W3CDTF">2025-09-09T19:16:00Z</dcterms:created>
  <dcterms:modified xsi:type="dcterms:W3CDTF">2025-09-09T19:29:00Z</dcterms:modified>
</cp:coreProperties>
</file>